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C4" w:rsidRPr="00126586" w:rsidRDefault="004F17C4" w:rsidP="004F17C4">
      <w:pPr>
        <w:pStyle w:val="NormalJustified"/>
        <w:widowControl/>
        <w:spacing w:line="240" w:lineRule="atLeast"/>
        <w:jc w:val="center"/>
        <w:rPr>
          <w:szCs w:val="24"/>
        </w:rPr>
      </w:pPr>
    </w:p>
    <w:p w:rsidR="004F17C4" w:rsidRDefault="004F17C4" w:rsidP="004F17C4">
      <w:pPr>
        <w:pStyle w:val="NormalJustified"/>
        <w:widowControl/>
        <w:spacing w:line="240" w:lineRule="atLeast"/>
        <w:jc w:val="center"/>
        <w:rPr>
          <w:szCs w:val="24"/>
        </w:rPr>
      </w:pPr>
    </w:p>
    <w:p w:rsidR="004F17C4" w:rsidRDefault="004F17C4" w:rsidP="004F17C4">
      <w:pPr>
        <w:pStyle w:val="NormalJustified"/>
        <w:widowControl/>
        <w:spacing w:line="240" w:lineRule="atLeast"/>
        <w:jc w:val="center"/>
        <w:rPr>
          <w:szCs w:val="24"/>
        </w:rPr>
      </w:pPr>
    </w:p>
    <w:p w:rsidR="004F17C4" w:rsidRPr="00007082" w:rsidRDefault="004F17C4" w:rsidP="004F17C4">
      <w:pPr>
        <w:pStyle w:val="NormalJustified"/>
        <w:widowControl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4F17C4" w:rsidRDefault="004F17C4" w:rsidP="004F17C4">
      <w:pPr>
        <w:pStyle w:val="NormalJustified"/>
        <w:widowControl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4F17C4" w:rsidRPr="003B6309" w:rsidRDefault="004F17C4" w:rsidP="004F17C4">
      <w:pPr>
        <w:tabs>
          <w:tab w:val="left" w:pos="3240"/>
          <w:tab w:val="left" w:pos="4500"/>
        </w:tabs>
        <w:jc w:val="center"/>
        <w:rPr>
          <w:rFonts w:ascii="Arial" w:hAnsi="Arial" w:cs="Arial"/>
          <w:b/>
          <w:sz w:val="32"/>
          <w:szCs w:val="32"/>
        </w:rPr>
      </w:pPr>
      <w:r w:rsidRPr="003B6309">
        <w:rPr>
          <w:rFonts w:ascii="Arial" w:hAnsi="Arial" w:cs="Arial"/>
          <w:b/>
          <w:sz w:val="32"/>
          <w:szCs w:val="32"/>
        </w:rPr>
        <w:t xml:space="preserve">Příloha </w:t>
      </w:r>
      <w:r w:rsidR="0036274A" w:rsidRPr="003B6309">
        <w:rPr>
          <w:rFonts w:ascii="Arial" w:hAnsi="Arial" w:cs="Arial"/>
          <w:b/>
          <w:sz w:val="32"/>
          <w:szCs w:val="32"/>
        </w:rPr>
        <w:t>zadávací dokumentace</w:t>
      </w:r>
      <w:r w:rsidRPr="003B6309">
        <w:rPr>
          <w:rFonts w:ascii="Arial" w:hAnsi="Arial" w:cs="Arial"/>
          <w:b/>
          <w:sz w:val="32"/>
          <w:szCs w:val="32"/>
        </w:rPr>
        <w:t xml:space="preserve"> č. </w:t>
      </w:r>
      <w:r w:rsidR="00871401" w:rsidRPr="003B6309">
        <w:rPr>
          <w:rFonts w:ascii="Arial" w:hAnsi="Arial" w:cs="Arial"/>
          <w:b/>
          <w:sz w:val="32"/>
          <w:szCs w:val="32"/>
        </w:rPr>
        <w:t>5</w:t>
      </w:r>
    </w:p>
    <w:p w:rsidR="004F17C4" w:rsidRPr="00007082" w:rsidRDefault="004F17C4" w:rsidP="004F17C4">
      <w:pPr>
        <w:jc w:val="center"/>
        <w:rPr>
          <w:rFonts w:ascii="Arial" w:hAnsi="Arial" w:cs="Arial"/>
        </w:rPr>
      </w:pPr>
    </w:p>
    <w:p w:rsidR="004F17C4" w:rsidRPr="00007082" w:rsidRDefault="004F17C4" w:rsidP="004F17C4">
      <w:pPr>
        <w:jc w:val="center"/>
        <w:rPr>
          <w:rFonts w:ascii="Arial" w:hAnsi="Arial" w:cs="Arial"/>
        </w:rPr>
      </w:pPr>
    </w:p>
    <w:p w:rsidR="004F17C4" w:rsidRPr="00007082" w:rsidRDefault="004F17C4" w:rsidP="004F17C4">
      <w:pPr>
        <w:jc w:val="center"/>
        <w:rPr>
          <w:rFonts w:ascii="Arial" w:hAnsi="Arial" w:cs="Arial"/>
        </w:rPr>
      </w:pPr>
    </w:p>
    <w:p w:rsidR="004F17C4" w:rsidRPr="00007082" w:rsidRDefault="004F17C4" w:rsidP="004F17C4">
      <w:pPr>
        <w:jc w:val="center"/>
        <w:rPr>
          <w:rFonts w:ascii="Arial" w:hAnsi="Arial" w:cs="Arial"/>
        </w:rPr>
      </w:pPr>
    </w:p>
    <w:p w:rsidR="004F17C4" w:rsidRPr="00007082" w:rsidRDefault="004F17C4" w:rsidP="004F17C4">
      <w:pPr>
        <w:jc w:val="center"/>
        <w:rPr>
          <w:rFonts w:ascii="Arial" w:hAnsi="Arial" w:cs="Arial"/>
        </w:rPr>
      </w:pPr>
    </w:p>
    <w:p w:rsidR="004F17C4" w:rsidRPr="00007082" w:rsidRDefault="004F17C4" w:rsidP="004F17C4">
      <w:pPr>
        <w:pStyle w:val="Zkladntext"/>
        <w:spacing w:line="240" w:lineRule="atLeast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Vzor seznamu poddodavatelů</w:t>
      </w: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Default="004F17C4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Default="003B6309" w:rsidP="004F17C4">
      <w:pPr>
        <w:rPr>
          <w:rFonts w:ascii="Arial" w:hAnsi="Arial" w:cs="Arial"/>
          <w:sz w:val="22"/>
          <w:szCs w:val="22"/>
        </w:rPr>
      </w:pPr>
    </w:p>
    <w:p w:rsidR="003B6309" w:rsidRPr="00007082" w:rsidRDefault="003B6309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Pr="00007082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Default="004F17C4" w:rsidP="004F17C4">
      <w:pPr>
        <w:rPr>
          <w:rFonts w:ascii="Arial" w:hAnsi="Arial" w:cs="Arial"/>
          <w:sz w:val="22"/>
          <w:szCs w:val="22"/>
        </w:rPr>
      </w:pPr>
    </w:p>
    <w:p w:rsidR="004F17C4" w:rsidRDefault="004F17C4" w:rsidP="004F17C4">
      <w:pPr>
        <w:rPr>
          <w:rFonts w:ascii="Arial" w:hAnsi="Arial" w:cs="Arial"/>
          <w:sz w:val="22"/>
          <w:szCs w:val="22"/>
        </w:rPr>
      </w:pPr>
    </w:p>
    <w:p w:rsidR="00124266" w:rsidRPr="003B6309" w:rsidRDefault="009870B4" w:rsidP="00124266">
      <w:pPr>
        <w:jc w:val="center"/>
        <w:rPr>
          <w:rFonts w:ascii="Arial" w:hAnsi="Arial" w:cs="Arial"/>
          <w:b/>
          <w:bCs/>
          <w:snapToGrid w:val="0"/>
        </w:rPr>
      </w:pPr>
      <w:r w:rsidRPr="003B6309">
        <w:rPr>
          <w:rFonts w:ascii="Arial" w:hAnsi="Arial" w:cs="Arial"/>
          <w:b/>
          <w:bCs/>
          <w:snapToGrid w:val="0"/>
        </w:rPr>
        <w:lastRenderedPageBreak/>
        <w:t>Čestné prohlášení – seznam poddodavatelů</w:t>
      </w:r>
    </w:p>
    <w:p w:rsidR="009870B4" w:rsidRPr="003B6309" w:rsidRDefault="009870B4" w:rsidP="00124266">
      <w:pPr>
        <w:jc w:val="center"/>
        <w:rPr>
          <w:rFonts w:ascii="Arial" w:hAnsi="Arial" w:cs="Arial"/>
          <w:b/>
          <w:sz w:val="20"/>
          <w:szCs w:val="20"/>
        </w:rPr>
      </w:pPr>
    </w:p>
    <w:p w:rsidR="00E57224" w:rsidRPr="003B6309" w:rsidRDefault="00124266" w:rsidP="00E57224">
      <w:pPr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 xml:space="preserve">ke splnění </w:t>
      </w:r>
      <w:r w:rsidR="0004293C" w:rsidRPr="003B6309">
        <w:rPr>
          <w:rFonts w:ascii="Arial" w:hAnsi="Arial" w:cs="Arial"/>
          <w:sz w:val="20"/>
          <w:szCs w:val="20"/>
        </w:rPr>
        <w:t>požadavku zadavatele uvedeného v</w:t>
      </w:r>
      <w:r w:rsidR="00644A2C" w:rsidRPr="003B6309">
        <w:rPr>
          <w:rFonts w:ascii="Arial" w:hAnsi="Arial" w:cs="Arial"/>
          <w:sz w:val="20"/>
          <w:szCs w:val="20"/>
        </w:rPr>
        <w:t> zadávací dokumentaci</w:t>
      </w:r>
      <w:r w:rsidR="00102D41" w:rsidRPr="003B6309">
        <w:rPr>
          <w:rFonts w:ascii="Arial" w:hAnsi="Arial" w:cs="Arial"/>
          <w:sz w:val="20"/>
          <w:szCs w:val="20"/>
        </w:rPr>
        <w:t xml:space="preserve"> </w:t>
      </w:r>
      <w:r w:rsidR="00E57224" w:rsidRPr="003B6309">
        <w:rPr>
          <w:rFonts w:ascii="Arial" w:hAnsi="Arial" w:cs="Arial"/>
          <w:sz w:val="20"/>
        </w:rPr>
        <w:t xml:space="preserve">v souladu s § 105 odst. 1 </w:t>
      </w:r>
      <w:r w:rsidR="00E57224" w:rsidRPr="003B6309">
        <w:rPr>
          <w:rFonts w:ascii="Arial" w:hAnsi="Arial" w:cs="Arial"/>
          <w:sz w:val="20"/>
          <w:szCs w:val="20"/>
        </w:rPr>
        <w:t xml:space="preserve">zákona č. 134/2016 Sb., o zadávání veřejných zakázek, ve znění pozdějších předpisů (dále jen </w:t>
      </w:r>
      <w:r w:rsidR="00E57224" w:rsidRPr="003B6309">
        <w:rPr>
          <w:rFonts w:ascii="Arial" w:hAnsi="Arial" w:cs="Arial"/>
          <w:i/>
          <w:sz w:val="20"/>
          <w:szCs w:val="20"/>
        </w:rPr>
        <w:t>„ZZVZ“</w:t>
      </w:r>
      <w:r w:rsidR="00E57224" w:rsidRPr="003B6309">
        <w:rPr>
          <w:rFonts w:ascii="Arial" w:hAnsi="Arial" w:cs="Arial"/>
          <w:sz w:val="20"/>
          <w:szCs w:val="20"/>
        </w:rPr>
        <w:t>)</w:t>
      </w:r>
    </w:p>
    <w:p w:rsidR="00124266" w:rsidRPr="003B6309" w:rsidRDefault="00124266" w:rsidP="00C8032D">
      <w:pPr>
        <w:jc w:val="both"/>
        <w:rPr>
          <w:rFonts w:ascii="Arial" w:hAnsi="Arial" w:cs="Arial"/>
          <w:sz w:val="20"/>
          <w:szCs w:val="20"/>
        </w:rPr>
      </w:pPr>
    </w:p>
    <w:p w:rsidR="003976E7" w:rsidRPr="003B6309" w:rsidRDefault="003976E7" w:rsidP="00C8032D">
      <w:pPr>
        <w:jc w:val="both"/>
        <w:rPr>
          <w:rFonts w:ascii="Arial" w:hAnsi="Arial" w:cs="Arial"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>Název veřejné zakázky</w:t>
      </w:r>
      <w:r w:rsidRPr="003B6309">
        <w:rPr>
          <w:rFonts w:ascii="Arial" w:hAnsi="Arial" w:cs="Arial"/>
          <w:b/>
          <w:sz w:val="20"/>
          <w:szCs w:val="20"/>
        </w:rPr>
        <w:t xml:space="preserve">: </w:t>
      </w:r>
      <w:r w:rsidR="00C8032D" w:rsidRPr="003B6309">
        <w:rPr>
          <w:rFonts w:ascii="Arial" w:hAnsi="Arial" w:cs="Arial"/>
          <w:b/>
          <w:sz w:val="20"/>
          <w:szCs w:val="20"/>
        </w:rPr>
        <w:t>„</w:t>
      </w:r>
      <w:r w:rsidR="00C564A9">
        <w:rPr>
          <w:rFonts w:ascii="Arial" w:hAnsi="Arial" w:cs="Arial"/>
          <w:b/>
          <w:sz w:val="20"/>
          <w:szCs w:val="20"/>
        </w:rPr>
        <w:t>Monitoring vrtů v blízkosti PTS</w:t>
      </w:r>
      <w:r w:rsidR="00C8032D" w:rsidRPr="003B6309">
        <w:rPr>
          <w:rFonts w:ascii="Arial" w:hAnsi="Arial" w:cs="Arial"/>
          <w:b/>
          <w:sz w:val="20"/>
          <w:szCs w:val="20"/>
        </w:rPr>
        <w:t>"</w:t>
      </w:r>
    </w:p>
    <w:p w:rsidR="00D25CEE" w:rsidRPr="003B6309" w:rsidRDefault="00D25CEE" w:rsidP="00C8032D">
      <w:pPr>
        <w:jc w:val="both"/>
        <w:rPr>
          <w:rFonts w:ascii="Arial" w:hAnsi="Arial" w:cs="Arial"/>
          <w:sz w:val="20"/>
          <w:szCs w:val="20"/>
        </w:rPr>
      </w:pPr>
    </w:p>
    <w:p w:rsidR="003B6309" w:rsidRPr="003B6309" w:rsidRDefault="003976E7" w:rsidP="003B6309">
      <w:pPr>
        <w:spacing w:after="120"/>
        <w:rPr>
          <w:rFonts w:ascii="Arial" w:hAnsi="Arial" w:cs="Arial"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>K</w:t>
      </w:r>
      <w:r w:rsidRPr="003B6309">
        <w:rPr>
          <w:rFonts w:ascii="Arial" w:hAnsi="Arial" w:cs="Arial"/>
          <w:bCs/>
          <w:snapToGrid w:val="0"/>
          <w:sz w:val="20"/>
          <w:szCs w:val="20"/>
        </w:rPr>
        <w:t>ód akce:</w:t>
      </w:r>
      <w:r w:rsidRPr="003B630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3B6309" w:rsidRPr="003B6309">
        <w:rPr>
          <w:rFonts w:ascii="Arial" w:hAnsi="Arial" w:cs="Arial"/>
          <w:sz w:val="20"/>
          <w:szCs w:val="20"/>
        </w:rPr>
        <w:t>A</w:t>
      </w:r>
      <w:r w:rsidR="00C564A9">
        <w:rPr>
          <w:rFonts w:ascii="Arial" w:hAnsi="Arial" w:cs="Arial"/>
          <w:sz w:val="20"/>
          <w:szCs w:val="20"/>
        </w:rPr>
        <w:t>1416</w:t>
      </w:r>
    </w:p>
    <w:p w:rsidR="00DB78C0" w:rsidRPr="003B6309" w:rsidRDefault="00DB78C0" w:rsidP="00DB78C0">
      <w:pPr>
        <w:rPr>
          <w:rFonts w:ascii="Arial" w:hAnsi="Arial" w:cs="Arial"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>Identifikační údaje dodavatele:</w:t>
      </w:r>
    </w:p>
    <w:tbl>
      <w:tblPr>
        <w:tblpPr w:leftFromText="141" w:rightFromText="141" w:bottomFromText="160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DB78C0" w:rsidRPr="003B6309" w:rsidTr="00DB78C0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8C0" w:rsidRPr="003B6309" w:rsidRDefault="00DB78C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B63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Název obchodní firmy </w:t>
            </w:r>
          </w:p>
          <w:p w:rsidR="00DB78C0" w:rsidRPr="003B6309" w:rsidRDefault="00DB78C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B63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(právnická osoba)</w:t>
            </w:r>
          </w:p>
          <w:p w:rsidR="00DB78C0" w:rsidRPr="003B6309" w:rsidRDefault="00DB78C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78C0" w:rsidRPr="003B6309" w:rsidRDefault="00DB78C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B63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Jméno a příjmení</w:t>
            </w:r>
          </w:p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(fyzická osoba)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  <w:t>„doplní dodavatel“</w:t>
            </w:r>
          </w:p>
        </w:tc>
      </w:tr>
      <w:tr w:rsidR="00DB78C0" w:rsidRPr="003B6309" w:rsidTr="00DB78C0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8C0" w:rsidRPr="003B6309" w:rsidRDefault="00DB78C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B63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Sídlo</w:t>
            </w:r>
          </w:p>
          <w:p w:rsidR="00DB78C0" w:rsidRPr="003B6309" w:rsidRDefault="00DB78C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B63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(právnická osoba)</w:t>
            </w:r>
          </w:p>
          <w:p w:rsidR="00DB78C0" w:rsidRPr="003B6309" w:rsidRDefault="00DB78C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78C0" w:rsidRPr="003B6309" w:rsidRDefault="00DB78C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B63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Místo podnikání popř. místo trvalého pobytu</w:t>
            </w:r>
          </w:p>
          <w:p w:rsidR="00DB78C0" w:rsidRPr="003B6309" w:rsidRDefault="00DB78C0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(fyzická osoba)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  <w:t>„doplní dodavatel“</w:t>
            </w:r>
          </w:p>
        </w:tc>
      </w:tr>
      <w:tr w:rsidR="00DB78C0" w:rsidRPr="003B6309" w:rsidTr="00DB78C0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Právní forma: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  <w:t>„doplní dodavatel“</w:t>
            </w:r>
          </w:p>
        </w:tc>
      </w:tr>
      <w:tr w:rsidR="00DB78C0" w:rsidRPr="003B6309" w:rsidTr="00DB78C0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IČO: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  <w:t>„doplní dodavatel“</w:t>
            </w:r>
          </w:p>
        </w:tc>
      </w:tr>
      <w:tr w:rsidR="00DB78C0" w:rsidRPr="003B6309" w:rsidTr="00DB78C0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0" w:rsidRPr="003B6309" w:rsidRDefault="00DB78C0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630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  <w:t>„doplní dodavatel“</w:t>
            </w:r>
          </w:p>
        </w:tc>
      </w:tr>
    </w:tbl>
    <w:p w:rsidR="004D4110" w:rsidRPr="003B6309" w:rsidRDefault="004D4110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5E27CA" w:rsidRPr="003B6309" w:rsidRDefault="009E1693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3B6309">
        <w:rPr>
          <w:rStyle w:val="Siln"/>
          <w:rFonts w:ascii="Arial" w:hAnsi="Arial" w:cs="Arial"/>
          <w:b w:val="0"/>
          <w:sz w:val="20"/>
          <w:szCs w:val="20"/>
        </w:rPr>
        <w:t xml:space="preserve">Dodavatel </w:t>
      </w:r>
      <w:r w:rsidR="00347BCC" w:rsidRPr="003B6309">
        <w:rPr>
          <w:rStyle w:val="Siln"/>
          <w:rFonts w:ascii="Arial" w:hAnsi="Arial" w:cs="Arial"/>
          <w:b w:val="0"/>
          <w:sz w:val="20"/>
          <w:szCs w:val="20"/>
        </w:rPr>
        <w:t>na základě p</w:t>
      </w:r>
      <w:r w:rsidR="00D25CEE" w:rsidRPr="003B6309">
        <w:rPr>
          <w:rStyle w:val="Siln"/>
          <w:rFonts w:ascii="Arial" w:hAnsi="Arial" w:cs="Arial"/>
          <w:b w:val="0"/>
          <w:sz w:val="20"/>
          <w:szCs w:val="20"/>
        </w:rPr>
        <w:t>ožadavku zadavatele uvedeného v</w:t>
      </w:r>
      <w:r w:rsidR="00FC1C2E" w:rsidRPr="003B6309">
        <w:rPr>
          <w:rStyle w:val="Siln"/>
          <w:rFonts w:ascii="Arial" w:hAnsi="Arial" w:cs="Arial"/>
          <w:b w:val="0"/>
          <w:sz w:val="20"/>
          <w:szCs w:val="20"/>
        </w:rPr>
        <w:t> zadávací dokumentaci</w:t>
      </w:r>
      <w:r w:rsidR="00D25CEE" w:rsidRPr="003B6309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3B6309">
        <w:rPr>
          <w:rStyle w:val="Siln"/>
          <w:rFonts w:ascii="Arial" w:hAnsi="Arial" w:cs="Arial"/>
          <w:b w:val="0"/>
          <w:sz w:val="20"/>
          <w:szCs w:val="20"/>
        </w:rPr>
        <w:t>ve své nabídce specifikuje části veřejné zakázky</w:t>
      </w:r>
      <w:r w:rsidR="006069E0" w:rsidRPr="003B6309">
        <w:rPr>
          <w:rStyle w:val="Siln"/>
          <w:rFonts w:ascii="Arial" w:hAnsi="Arial" w:cs="Arial"/>
          <w:b w:val="0"/>
          <w:sz w:val="20"/>
          <w:szCs w:val="20"/>
        </w:rPr>
        <w:t xml:space="preserve"> (dále jen </w:t>
      </w:r>
      <w:r w:rsidR="006069E0" w:rsidRPr="003B6309">
        <w:rPr>
          <w:rStyle w:val="Siln"/>
          <w:rFonts w:ascii="Arial" w:hAnsi="Arial" w:cs="Arial"/>
          <w:b w:val="0"/>
          <w:i/>
          <w:sz w:val="20"/>
          <w:szCs w:val="20"/>
        </w:rPr>
        <w:t>„VZ“</w:t>
      </w:r>
      <w:r w:rsidR="006069E0" w:rsidRPr="003B6309">
        <w:rPr>
          <w:rStyle w:val="Siln"/>
          <w:rFonts w:ascii="Arial" w:hAnsi="Arial" w:cs="Arial"/>
          <w:b w:val="0"/>
          <w:sz w:val="20"/>
          <w:szCs w:val="20"/>
        </w:rPr>
        <w:t>)</w:t>
      </w:r>
      <w:r w:rsidRPr="003B6309">
        <w:rPr>
          <w:rStyle w:val="Siln"/>
          <w:rFonts w:ascii="Arial" w:hAnsi="Arial" w:cs="Arial"/>
          <w:b w:val="0"/>
          <w:sz w:val="20"/>
          <w:szCs w:val="20"/>
        </w:rPr>
        <w:t>, které má v úmyslu zadat</w:t>
      </w:r>
      <w:r w:rsidR="00347BCC" w:rsidRPr="003B6309">
        <w:rPr>
          <w:rStyle w:val="Siln"/>
          <w:rFonts w:ascii="Arial" w:hAnsi="Arial" w:cs="Arial"/>
          <w:b w:val="0"/>
          <w:sz w:val="20"/>
          <w:szCs w:val="20"/>
        </w:rPr>
        <w:t xml:space="preserve"> jednomu či více poddodavatelům:</w:t>
      </w:r>
    </w:p>
    <w:p w:rsidR="008E762C" w:rsidRPr="003B6309" w:rsidRDefault="008B2257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>(*)</w:t>
      </w:r>
    </w:p>
    <w:p w:rsidR="001D4358" w:rsidRPr="003B6309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B6309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3B6309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3B6309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3B63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FD6FA3" w:rsidRPr="003B6309">
        <w:rPr>
          <w:rFonts w:ascii="Arial" w:hAnsi="Arial" w:cs="Arial"/>
          <w:sz w:val="20"/>
          <w:szCs w:val="20"/>
        </w:rPr>
        <w:t>obchodní firmy</w:t>
      </w:r>
      <w:r w:rsidR="00FD6FA3" w:rsidRPr="003B63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F01782" w:rsidRPr="003B6309">
        <w:rPr>
          <w:rFonts w:ascii="Arial" w:hAnsi="Arial" w:cs="Arial"/>
          <w:bCs/>
          <w:iCs/>
          <w:sz w:val="20"/>
          <w:szCs w:val="20"/>
        </w:rPr>
        <w:t>poddodavatele</w:t>
      </w:r>
      <w:r w:rsidRPr="003B6309">
        <w:rPr>
          <w:rFonts w:ascii="Arial" w:hAnsi="Arial" w:cs="Arial"/>
          <w:bCs/>
          <w:iCs/>
          <w:sz w:val="20"/>
          <w:szCs w:val="20"/>
        </w:rPr>
        <w:t>:</w:t>
      </w:r>
    </w:p>
    <w:p w:rsidR="006069E0" w:rsidRPr="003B6309" w:rsidRDefault="006069E0" w:rsidP="001D4358">
      <w:pPr>
        <w:rPr>
          <w:rFonts w:ascii="Arial" w:hAnsi="Arial" w:cs="Arial"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 xml:space="preserve">Sídlo/místo podnikání: </w:t>
      </w:r>
    </w:p>
    <w:p w:rsidR="001D4358" w:rsidRPr="003B6309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3B6309">
        <w:rPr>
          <w:rFonts w:ascii="Arial" w:hAnsi="Arial" w:cs="Arial"/>
          <w:bCs/>
          <w:iCs/>
          <w:sz w:val="20"/>
          <w:szCs w:val="20"/>
        </w:rPr>
        <w:t>O</w:t>
      </w:r>
      <w:r w:rsidRPr="003B6309">
        <w:rPr>
          <w:rFonts w:ascii="Arial" w:hAnsi="Arial" w:cs="Arial"/>
          <w:bCs/>
          <w:iCs/>
          <w:sz w:val="20"/>
          <w:szCs w:val="20"/>
        </w:rPr>
        <w:t>:</w:t>
      </w:r>
    </w:p>
    <w:p w:rsidR="006069E0" w:rsidRPr="003B6309" w:rsidRDefault="006069E0" w:rsidP="001D4358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DIČ: CZ</w:t>
      </w:r>
    </w:p>
    <w:p w:rsidR="001D4358" w:rsidRPr="003B6309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1D4358" w:rsidRPr="003B6309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3B6309">
        <w:rPr>
          <w:rFonts w:ascii="Arial" w:hAnsi="Arial" w:cs="Arial"/>
          <w:bCs/>
          <w:iCs/>
          <w:sz w:val="20"/>
          <w:szCs w:val="20"/>
        </w:rPr>
        <w:t>pod</w:t>
      </w:r>
      <w:r w:rsidR="006069E0" w:rsidRPr="003B6309">
        <w:rPr>
          <w:rFonts w:ascii="Arial" w:hAnsi="Arial" w:cs="Arial"/>
          <w:bCs/>
          <w:iCs/>
          <w:sz w:val="20"/>
          <w:szCs w:val="20"/>
        </w:rPr>
        <w:t>dodavatele na plnění VZ</w:t>
      </w:r>
      <w:r w:rsidRPr="003B6309">
        <w:rPr>
          <w:rFonts w:ascii="Arial" w:hAnsi="Arial" w:cs="Arial"/>
          <w:bCs/>
          <w:iCs/>
          <w:sz w:val="20"/>
          <w:szCs w:val="20"/>
        </w:rPr>
        <w:t xml:space="preserve"> v (%):</w:t>
      </w:r>
    </w:p>
    <w:p w:rsidR="001D4358" w:rsidRPr="003B6309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3B6309">
        <w:rPr>
          <w:rFonts w:ascii="Arial" w:hAnsi="Arial" w:cs="Arial"/>
          <w:bCs/>
          <w:iCs/>
          <w:sz w:val="20"/>
          <w:szCs w:val="20"/>
        </w:rPr>
        <w:t>pod</w:t>
      </w:r>
      <w:r w:rsidRPr="003B6309">
        <w:rPr>
          <w:rFonts w:ascii="Arial" w:hAnsi="Arial" w:cs="Arial"/>
          <w:bCs/>
          <w:iCs/>
          <w:sz w:val="20"/>
          <w:szCs w:val="20"/>
        </w:rPr>
        <w:t xml:space="preserve">dodavatele na plnění </w:t>
      </w:r>
      <w:r w:rsidR="006069E0" w:rsidRPr="003B6309">
        <w:rPr>
          <w:rFonts w:ascii="Arial" w:hAnsi="Arial" w:cs="Arial"/>
          <w:bCs/>
          <w:iCs/>
          <w:sz w:val="20"/>
          <w:szCs w:val="20"/>
        </w:rPr>
        <w:t>VZ</w:t>
      </w:r>
      <w:r w:rsidRPr="003B6309">
        <w:rPr>
          <w:rFonts w:ascii="Arial" w:hAnsi="Arial" w:cs="Arial"/>
          <w:bCs/>
          <w:iCs/>
          <w:sz w:val="20"/>
          <w:szCs w:val="20"/>
        </w:rPr>
        <w:t xml:space="preserve"> v (Kč</w:t>
      </w:r>
      <w:r w:rsidR="001519E9" w:rsidRPr="003B6309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3B6309">
        <w:rPr>
          <w:rFonts w:ascii="Arial" w:hAnsi="Arial" w:cs="Arial"/>
          <w:bCs/>
          <w:iCs/>
          <w:sz w:val="20"/>
          <w:szCs w:val="20"/>
        </w:rPr>
        <w:t>):</w:t>
      </w:r>
    </w:p>
    <w:p w:rsidR="001D4358" w:rsidRPr="003B6309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F01782" w:rsidRPr="003B6309" w:rsidRDefault="00F01782" w:rsidP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B6309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="00A73D1E" w:rsidRPr="003B6309" w:rsidRDefault="00A73D1E" w:rsidP="00A73D1E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 xml:space="preserve">Název </w:t>
      </w:r>
      <w:r w:rsidRPr="003B6309">
        <w:rPr>
          <w:rFonts w:ascii="Arial" w:hAnsi="Arial" w:cs="Arial"/>
          <w:sz w:val="20"/>
          <w:szCs w:val="20"/>
        </w:rPr>
        <w:t>obchodní firmy</w:t>
      </w:r>
      <w:r w:rsidRPr="003B6309">
        <w:rPr>
          <w:rFonts w:ascii="Arial" w:hAnsi="Arial" w:cs="Arial"/>
          <w:bCs/>
          <w:iCs/>
          <w:sz w:val="20"/>
          <w:szCs w:val="20"/>
        </w:rPr>
        <w:t xml:space="preserve"> poddodavatele:</w:t>
      </w:r>
    </w:p>
    <w:p w:rsidR="00A73D1E" w:rsidRPr="003B6309" w:rsidRDefault="00A73D1E" w:rsidP="00A73D1E">
      <w:pPr>
        <w:rPr>
          <w:rFonts w:ascii="Arial" w:hAnsi="Arial" w:cs="Arial"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 xml:space="preserve">Sídlo/místo podnikání: </w:t>
      </w:r>
    </w:p>
    <w:p w:rsidR="00A73D1E" w:rsidRPr="003B6309" w:rsidRDefault="00A73D1E" w:rsidP="00A73D1E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IČO:</w:t>
      </w:r>
    </w:p>
    <w:p w:rsidR="00A73D1E" w:rsidRPr="003B6309" w:rsidRDefault="00A73D1E" w:rsidP="00A73D1E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DIČ: CZ</w:t>
      </w:r>
    </w:p>
    <w:p w:rsidR="00A73D1E" w:rsidRPr="003B6309" w:rsidRDefault="00A73D1E" w:rsidP="00A73D1E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A73D1E" w:rsidRPr="003B6309" w:rsidRDefault="00A73D1E" w:rsidP="00A73D1E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Podíl poddodavatele na plnění VZ v (%):</w:t>
      </w:r>
    </w:p>
    <w:p w:rsidR="00A73D1E" w:rsidRPr="003B6309" w:rsidRDefault="00A73D1E" w:rsidP="00A73D1E">
      <w:pPr>
        <w:rPr>
          <w:rFonts w:ascii="Arial" w:hAnsi="Arial" w:cs="Arial"/>
          <w:bCs/>
          <w:iCs/>
          <w:sz w:val="20"/>
          <w:szCs w:val="20"/>
        </w:rPr>
      </w:pPr>
      <w:r w:rsidRPr="003B6309">
        <w:rPr>
          <w:rFonts w:ascii="Arial" w:hAnsi="Arial" w:cs="Arial"/>
          <w:bCs/>
          <w:iCs/>
          <w:sz w:val="20"/>
          <w:szCs w:val="20"/>
        </w:rPr>
        <w:t>Podíl poddodavatele na plnění VZ v (Kč bez DPH):</w:t>
      </w:r>
    </w:p>
    <w:p w:rsidR="00A73D1E" w:rsidRPr="003B6309" w:rsidRDefault="00A73D1E" w:rsidP="00A73D1E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374089" w:rsidRPr="003B6309" w:rsidRDefault="00374089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1D4358" w:rsidRPr="003B6309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3B6309">
        <w:rPr>
          <w:rStyle w:val="Siln"/>
          <w:rFonts w:ascii="Arial" w:hAnsi="Arial" w:cs="Arial"/>
          <w:b w:val="0"/>
          <w:i/>
          <w:sz w:val="20"/>
          <w:szCs w:val="20"/>
        </w:rPr>
        <w:t>(</w:t>
      </w:r>
      <w:r w:rsidR="00A73D1E" w:rsidRPr="003B6309">
        <w:rPr>
          <w:rStyle w:val="Siln"/>
          <w:rFonts w:ascii="Arial" w:hAnsi="Arial" w:cs="Arial"/>
          <w:b w:val="0"/>
          <w:i/>
          <w:sz w:val="20"/>
          <w:szCs w:val="20"/>
        </w:rPr>
        <w:t>dodavatel</w:t>
      </w:r>
      <w:r w:rsidRPr="003B6309">
        <w:rPr>
          <w:rStyle w:val="Siln"/>
          <w:rFonts w:ascii="Arial" w:hAnsi="Arial" w:cs="Arial"/>
          <w:b w:val="0"/>
          <w:i/>
          <w:sz w:val="20"/>
          <w:szCs w:val="20"/>
        </w:rPr>
        <w:t xml:space="preserve"> uvede počet </w:t>
      </w:r>
      <w:r w:rsidR="00F01782" w:rsidRPr="003B6309">
        <w:rPr>
          <w:rStyle w:val="Siln"/>
          <w:rFonts w:ascii="Arial" w:hAnsi="Arial" w:cs="Arial"/>
          <w:b w:val="0"/>
          <w:i/>
          <w:sz w:val="20"/>
          <w:szCs w:val="20"/>
        </w:rPr>
        <w:t>pod</w:t>
      </w:r>
      <w:r w:rsidRPr="003B6309">
        <w:rPr>
          <w:rStyle w:val="Siln"/>
          <w:rFonts w:ascii="Arial" w:hAnsi="Arial" w:cs="Arial"/>
          <w:b w:val="0"/>
          <w:i/>
          <w:sz w:val="20"/>
          <w:szCs w:val="20"/>
        </w:rPr>
        <w:t>dodavatelů dle skutečnosti)</w:t>
      </w:r>
    </w:p>
    <w:p w:rsidR="009448AD" w:rsidRPr="003B6309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9448AD" w:rsidRPr="003B6309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3B6309">
        <w:rPr>
          <w:rStyle w:val="Siln"/>
          <w:rFonts w:ascii="Arial" w:hAnsi="Arial" w:cs="Arial"/>
          <w:b w:val="0"/>
          <w:i/>
          <w:sz w:val="20"/>
          <w:szCs w:val="20"/>
        </w:rPr>
        <w:t>nebo</w:t>
      </w:r>
    </w:p>
    <w:p w:rsidR="009E1693" w:rsidRPr="003B6309" w:rsidRDefault="009E1693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9E1693" w:rsidRPr="003B6309" w:rsidRDefault="008B2257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3B6309">
        <w:rPr>
          <w:rFonts w:ascii="Arial" w:hAnsi="Arial" w:cs="Arial"/>
          <w:sz w:val="20"/>
          <w:szCs w:val="20"/>
        </w:rPr>
        <w:t>(*)</w:t>
      </w:r>
      <w:r w:rsidR="009E1693" w:rsidRPr="003B6309">
        <w:rPr>
          <w:rStyle w:val="Siln"/>
          <w:rFonts w:ascii="Arial" w:hAnsi="Arial" w:cs="Arial"/>
          <w:b w:val="0"/>
          <w:i/>
          <w:sz w:val="20"/>
          <w:szCs w:val="20"/>
        </w:rPr>
        <w:t xml:space="preserve">Pokud </w:t>
      </w:r>
      <w:r w:rsidR="00A73D1E" w:rsidRPr="003B6309">
        <w:rPr>
          <w:rStyle w:val="Siln"/>
          <w:rFonts w:ascii="Arial" w:hAnsi="Arial" w:cs="Arial"/>
          <w:b w:val="0"/>
          <w:i/>
          <w:sz w:val="20"/>
          <w:szCs w:val="20"/>
        </w:rPr>
        <w:t>dodavatel</w:t>
      </w:r>
      <w:r w:rsidR="009E1693" w:rsidRPr="003B6309">
        <w:rPr>
          <w:rStyle w:val="Siln"/>
          <w:rFonts w:ascii="Arial" w:hAnsi="Arial" w:cs="Arial"/>
          <w:b w:val="0"/>
          <w:i/>
          <w:sz w:val="20"/>
          <w:szCs w:val="20"/>
        </w:rPr>
        <w:t xml:space="preserve"> nemá v úmyslu zadat žádnou část veřejné zakázky poddodavatelům:</w:t>
      </w:r>
    </w:p>
    <w:p w:rsidR="009448AD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3B6309" w:rsidRPr="003B6309" w:rsidRDefault="003B6309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9448AD" w:rsidRPr="003B6309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sz w:val="20"/>
          <w:szCs w:val="20"/>
        </w:rPr>
      </w:pPr>
      <w:r w:rsidRPr="003B6309">
        <w:rPr>
          <w:rStyle w:val="Siln"/>
          <w:rFonts w:ascii="Arial" w:hAnsi="Arial" w:cs="Arial"/>
          <w:sz w:val="20"/>
          <w:szCs w:val="20"/>
        </w:rPr>
        <w:lastRenderedPageBreak/>
        <w:t xml:space="preserve">Čestně prohlašujeme, že </w:t>
      </w:r>
      <w:r w:rsidR="009E1693" w:rsidRPr="003B6309">
        <w:rPr>
          <w:rStyle w:val="Siln"/>
          <w:rFonts w:ascii="Arial" w:hAnsi="Arial" w:cs="Arial"/>
          <w:sz w:val="20"/>
          <w:szCs w:val="20"/>
        </w:rPr>
        <w:t>naše společnost nemá</w:t>
      </w:r>
      <w:r w:rsidRPr="003B6309">
        <w:rPr>
          <w:rStyle w:val="Siln"/>
          <w:rFonts w:ascii="Arial" w:hAnsi="Arial" w:cs="Arial"/>
          <w:sz w:val="20"/>
          <w:szCs w:val="20"/>
        </w:rPr>
        <w:t xml:space="preserve"> v úmyslu zadat </w:t>
      </w:r>
      <w:r w:rsidR="009E1693" w:rsidRPr="003B6309">
        <w:rPr>
          <w:rStyle w:val="Siln"/>
          <w:rFonts w:ascii="Arial" w:hAnsi="Arial" w:cs="Arial"/>
          <w:sz w:val="20"/>
          <w:szCs w:val="20"/>
        </w:rPr>
        <w:t xml:space="preserve">žádnou </w:t>
      </w:r>
      <w:r w:rsidRPr="003B6309">
        <w:rPr>
          <w:rStyle w:val="Siln"/>
          <w:rFonts w:ascii="Arial" w:hAnsi="Arial" w:cs="Arial"/>
          <w:sz w:val="20"/>
          <w:szCs w:val="20"/>
        </w:rPr>
        <w:t xml:space="preserve">část výše </w:t>
      </w:r>
      <w:r w:rsidR="00A73D1E" w:rsidRPr="003B6309">
        <w:rPr>
          <w:rStyle w:val="Siln"/>
          <w:rFonts w:ascii="Arial" w:hAnsi="Arial" w:cs="Arial"/>
          <w:sz w:val="20"/>
          <w:szCs w:val="20"/>
        </w:rPr>
        <w:t>VZ</w:t>
      </w:r>
      <w:r w:rsidRPr="003B6309">
        <w:rPr>
          <w:rStyle w:val="Siln"/>
          <w:rFonts w:ascii="Arial" w:hAnsi="Arial" w:cs="Arial"/>
          <w:sz w:val="20"/>
          <w:szCs w:val="20"/>
        </w:rPr>
        <w:t xml:space="preserve"> poddodavatelům. </w:t>
      </w:r>
    </w:p>
    <w:p w:rsidR="00B02DB0" w:rsidRDefault="00B02DB0" w:rsidP="008B2257">
      <w:pPr>
        <w:rPr>
          <w:rFonts w:ascii="Arial" w:hAnsi="Arial" w:cs="Arial"/>
          <w:sz w:val="20"/>
          <w:szCs w:val="20"/>
        </w:rPr>
      </w:pPr>
    </w:p>
    <w:p w:rsidR="00B02DB0" w:rsidRDefault="00B02DB0" w:rsidP="008B2257">
      <w:pPr>
        <w:rPr>
          <w:rFonts w:ascii="Arial" w:hAnsi="Arial" w:cs="Arial"/>
          <w:sz w:val="20"/>
          <w:szCs w:val="20"/>
        </w:rPr>
      </w:pPr>
    </w:p>
    <w:p w:rsidR="008B2257" w:rsidRPr="00DF4D5D" w:rsidRDefault="00B02DB0" w:rsidP="008B22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B6309">
        <w:rPr>
          <w:rFonts w:ascii="Arial" w:hAnsi="Arial" w:cs="Arial"/>
          <w:sz w:val="20"/>
          <w:szCs w:val="20"/>
        </w:rPr>
        <w:t xml:space="preserve"> </w:t>
      </w:r>
      <w:r w:rsidR="00D25CEE" w:rsidRPr="003B6309">
        <w:rPr>
          <w:rFonts w:ascii="Arial" w:hAnsi="Arial" w:cs="Arial"/>
          <w:sz w:val="20"/>
          <w:szCs w:val="20"/>
        </w:rPr>
        <w:t xml:space="preserve">(*) </w:t>
      </w:r>
      <w:r w:rsidR="008B2257" w:rsidRPr="003B6309">
        <w:rPr>
          <w:rFonts w:ascii="Arial" w:hAnsi="Arial" w:cs="Arial"/>
          <w:sz w:val="20"/>
          <w:szCs w:val="20"/>
        </w:rPr>
        <w:t>nehodící se škrtněte</w:t>
      </w:r>
    </w:p>
    <w:p w:rsidR="008B2257" w:rsidRPr="007945FA" w:rsidRDefault="008B2257" w:rsidP="001C5A9D">
      <w:pPr>
        <w:spacing w:after="160" w:line="259" w:lineRule="auto"/>
        <w:rPr>
          <w:rFonts w:ascii="Arial" w:eastAsia="Calibri" w:hAnsi="Arial" w:cs="Arial"/>
          <w:i/>
          <w:lang w:eastAsia="en-US"/>
        </w:rPr>
      </w:pPr>
    </w:p>
    <w:sectPr w:rsidR="008B2257" w:rsidRPr="007945FA" w:rsidSect="00CA7DE2">
      <w:footerReference w:type="default" r:id="rId7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F2" w:rsidRDefault="00931FF2" w:rsidP="00651969">
      <w:r>
        <w:separator/>
      </w:r>
    </w:p>
  </w:endnote>
  <w:endnote w:type="continuationSeparator" w:id="0">
    <w:p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F2" w:rsidRDefault="00931FF2" w:rsidP="00651969">
      <w:r>
        <w:separator/>
      </w:r>
    </w:p>
  </w:footnote>
  <w:footnote w:type="continuationSeparator" w:id="0">
    <w:p w:rsidR="00931FF2" w:rsidRDefault="00931FF2" w:rsidP="006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20E8B"/>
    <w:rsid w:val="000353E2"/>
    <w:rsid w:val="00041D4C"/>
    <w:rsid w:val="0004293C"/>
    <w:rsid w:val="000510A0"/>
    <w:rsid w:val="00057295"/>
    <w:rsid w:val="00085E20"/>
    <w:rsid w:val="00093E5D"/>
    <w:rsid w:val="000A192B"/>
    <w:rsid w:val="000A233C"/>
    <w:rsid w:val="000B20ED"/>
    <w:rsid w:val="000B59EB"/>
    <w:rsid w:val="000B6D5D"/>
    <w:rsid w:val="000C0EDB"/>
    <w:rsid w:val="000D3C36"/>
    <w:rsid w:val="000D7759"/>
    <w:rsid w:val="000E2F52"/>
    <w:rsid w:val="000F089D"/>
    <w:rsid w:val="00100E31"/>
    <w:rsid w:val="00102137"/>
    <w:rsid w:val="00102489"/>
    <w:rsid w:val="00102D41"/>
    <w:rsid w:val="00104184"/>
    <w:rsid w:val="00124266"/>
    <w:rsid w:val="00150814"/>
    <w:rsid w:val="00150D65"/>
    <w:rsid w:val="001519E9"/>
    <w:rsid w:val="001527F4"/>
    <w:rsid w:val="0016380B"/>
    <w:rsid w:val="00171987"/>
    <w:rsid w:val="001725CB"/>
    <w:rsid w:val="001726D9"/>
    <w:rsid w:val="00172FDF"/>
    <w:rsid w:val="00180590"/>
    <w:rsid w:val="00182122"/>
    <w:rsid w:val="001905E7"/>
    <w:rsid w:val="001A471B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47BCC"/>
    <w:rsid w:val="003517CF"/>
    <w:rsid w:val="00352853"/>
    <w:rsid w:val="0036274A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976E7"/>
    <w:rsid w:val="003A36FC"/>
    <w:rsid w:val="003A6466"/>
    <w:rsid w:val="003A7016"/>
    <w:rsid w:val="003B6309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92F0E"/>
    <w:rsid w:val="004A0070"/>
    <w:rsid w:val="004A79FC"/>
    <w:rsid w:val="004D3124"/>
    <w:rsid w:val="004D4110"/>
    <w:rsid w:val="004F17C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28FC"/>
    <w:rsid w:val="005966C6"/>
    <w:rsid w:val="005A006F"/>
    <w:rsid w:val="005B66CC"/>
    <w:rsid w:val="005E0433"/>
    <w:rsid w:val="005E27CA"/>
    <w:rsid w:val="0060597C"/>
    <w:rsid w:val="006069E0"/>
    <w:rsid w:val="00607477"/>
    <w:rsid w:val="0061314D"/>
    <w:rsid w:val="0062093C"/>
    <w:rsid w:val="0062766E"/>
    <w:rsid w:val="0063159D"/>
    <w:rsid w:val="006334A1"/>
    <w:rsid w:val="006354C9"/>
    <w:rsid w:val="00644A2C"/>
    <w:rsid w:val="0064785E"/>
    <w:rsid w:val="00651969"/>
    <w:rsid w:val="006549CA"/>
    <w:rsid w:val="006777F7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945FA"/>
    <w:rsid w:val="007950C2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1401"/>
    <w:rsid w:val="00874632"/>
    <w:rsid w:val="008755D3"/>
    <w:rsid w:val="00881826"/>
    <w:rsid w:val="008B112F"/>
    <w:rsid w:val="008B2257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43A79"/>
    <w:rsid w:val="009448AD"/>
    <w:rsid w:val="00946B6F"/>
    <w:rsid w:val="00947E98"/>
    <w:rsid w:val="00960A73"/>
    <w:rsid w:val="0096650A"/>
    <w:rsid w:val="00966D31"/>
    <w:rsid w:val="009827D3"/>
    <w:rsid w:val="009870B4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3D1E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02DB0"/>
    <w:rsid w:val="00B11D85"/>
    <w:rsid w:val="00B30967"/>
    <w:rsid w:val="00B3161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564A9"/>
    <w:rsid w:val="00C75914"/>
    <w:rsid w:val="00C8032D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25CEE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B78C0"/>
    <w:rsid w:val="00DD0955"/>
    <w:rsid w:val="00DE7241"/>
    <w:rsid w:val="00E57224"/>
    <w:rsid w:val="00E62A73"/>
    <w:rsid w:val="00E73216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C1C2E"/>
    <w:rsid w:val="00FD316A"/>
    <w:rsid w:val="00FD6FA3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04A775F"/>
  <w15:docId w15:val="{5D00002D-E58B-4352-9384-402C31D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NormalJustified">
    <w:name w:val="Normal (Justified)"/>
    <w:basedOn w:val="Normln"/>
    <w:link w:val="NormalJustifiedChar"/>
    <w:rsid w:val="004F17C4"/>
    <w:pPr>
      <w:widowControl w:val="0"/>
      <w:jc w:val="both"/>
    </w:pPr>
    <w:rPr>
      <w:kern w:val="28"/>
      <w:szCs w:val="20"/>
      <w:lang w:val="x-none" w:eastAsia="x-none"/>
    </w:rPr>
  </w:style>
  <w:style w:type="character" w:customStyle="1" w:styleId="NormalJustifiedChar">
    <w:name w:val="Normal (Justified) Char"/>
    <w:link w:val="NormalJustified"/>
    <w:locked/>
    <w:rsid w:val="004F17C4"/>
    <w:rPr>
      <w:rFonts w:ascii="Times New Roman" w:eastAsia="Times New Roman" w:hAnsi="Times New Roman"/>
      <w:kern w:val="28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Muláková</dc:creator>
  <cp:lastModifiedBy>Muláková Alena</cp:lastModifiedBy>
  <cp:revision>11</cp:revision>
  <cp:lastPrinted>2017-01-13T09:54:00Z</cp:lastPrinted>
  <dcterms:created xsi:type="dcterms:W3CDTF">2019-03-19T10:31:00Z</dcterms:created>
  <dcterms:modified xsi:type="dcterms:W3CDTF">2019-06-10T10:23:00Z</dcterms:modified>
</cp:coreProperties>
</file>